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225B20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225B20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22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225B20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225B20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22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225B20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225B20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225B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225B20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225B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6619">
        <w:rPr>
          <w:rFonts w:ascii="Times New Roman" w:hAnsi="Times New Roman" w:cs="Times New Roman"/>
          <w:sz w:val="28"/>
          <w:szCs w:val="28"/>
        </w:rPr>
        <w:t>30</w:t>
      </w:r>
      <w:r w:rsidR="006F401D">
        <w:rPr>
          <w:rFonts w:ascii="Times New Roman" w:hAnsi="Times New Roman" w:cs="Times New Roman"/>
          <w:sz w:val="28"/>
          <w:szCs w:val="28"/>
        </w:rPr>
        <w:t xml:space="preserve"> июня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225B20">
        <w:rPr>
          <w:rFonts w:ascii="Times New Roman" w:hAnsi="Times New Roman" w:cs="Times New Roman"/>
          <w:sz w:val="28"/>
          <w:szCs w:val="28"/>
        </w:rPr>
        <w:t>2</w:t>
      </w:r>
      <w:r w:rsidR="00DC03F2" w:rsidRPr="00225B20">
        <w:rPr>
          <w:rFonts w:ascii="Times New Roman" w:hAnsi="Times New Roman" w:cs="Times New Roman"/>
          <w:sz w:val="28"/>
          <w:szCs w:val="28"/>
        </w:rPr>
        <w:t>1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225B20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225B20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225B20">
        <w:rPr>
          <w:rFonts w:ascii="Times New Roman" w:hAnsi="Times New Roman" w:cs="Times New Roman"/>
          <w:sz w:val="28"/>
          <w:szCs w:val="28"/>
        </w:rPr>
        <w:t>вопросу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225B20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25B2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225B20">
        <w:rPr>
          <w:rFonts w:ascii="Times New Roman" w:hAnsi="Times New Roman" w:cs="Times New Roman"/>
          <w:sz w:val="28"/>
          <w:szCs w:val="28"/>
        </w:rPr>
        <w:t>Г</w:t>
      </w:r>
      <w:r w:rsidRPr="00225B20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E42F9B">
        <w:rPr>
          <w:rFonts w:ascii="Times New Roman" w:hAnsi="Times New Roman" w:cs="Times New Roman"/>
          <w:sz w:val="28"/>
          <w:szCs w:val="28"/>
        </w:rPr>
        <w:t>1</w:t>
      </w:r>
      <w:r w:rsidR="00746619">
        <w:rPr>
          <w:rFonts w:ascii="Times New Roman" w:hAnsi="Times New Roman" w:cs="Times New Roman"/>
          <w:sz w:val="28"/>
          <w:szCs w:val="28"/>
        </w:rPr>
        <w:t>3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1701A1">
        <w:rPr>
          <w:rFonts w:ascii="Times New Roman" w:hAnsi="Times New Roman" w:cs="Times New Roman"/>
          <w:sz w:val="28"/>
          <w:szCs w:val="28"/>
        </w:rPr>
        <w:t>11</w:t>
      </w:r>
      <w:r w:rsidR="00E42F9B">
        <w:rPr>
          <w:rFonts w:ascii="Times New Roman" w:hAnsi="Times New Roman" w:cs="Times New Roman"/>
          <w:sz w:val="28"/>
          <w:szCs w:val="28"/>
        </w:rPr>
        <w:t xml:space="preserve"> июня</w:t>
      </w:r>
      <w:r w:rsidR="007A72DA" w:rsidRPr="00225B20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225B20">
        <w:rPr>
          <w:rFonts w:ascii="Times New Roman" w:hAnsi="Times New Roman" w:cs="Times New Roman"/>
          <w:sz w:val="28"/>
          <w:szCs w:val="28"/>
        </w:rPr>
        <w:t>1</w:t>
      </w:r>
      <w:r w:rsidR="007B4765">
        <w:rPr>
          <w:rFonts w:ascii="Times New Roman" w:hAnsi="Times New Roman" w:cs="Times New Roman"/>
          <w:sz w:val="28"/>
          <w:szCs w:val="28"/>
        </w:rPr>
        <w:t>4</w:t>
      </w:r>
      <w:r w:rsidR="00783372" w:rsidRPr="00225B20">
        <w:rPr>
          <w:rFonts w:ascii="Times New Roman" w:hAnsi="Times New Roman" w:cs="Times New Roman"/>
          <w:sz w:val="28"/>
          <w:szCs w:val="28"/>
        </w:rPr>
        <w:t>:</w:t>
      </w:r>
      <w:r w:rsidR="00746619">
        <w:rPr>
          <w:rFonts w:ascii="Times New Roman" w:hAnsi="Times New Roman" w:cs="Times New Roman"/>
          <w:sz w:val="28"/>
          <w:szCs w:val="28"/>
        </w:rPr>
        <w:t>0</w:t>
      </w:r>
      <w:r w:rsidR="00783372" w:rsidRPr="00225B20">
        <w:rPr>
          <w:rFonts w:ascii="Times New Roman" w:hAnsi="Times New Roman" w:cs="Times New Roman"/>
          <w:sz w:val="28"/>
          <w:szCs w:val="28"/>
        </w:rPr>
        <w:t>0</w:t>
      </w:r>
      <w:r w:rsidRPr="00225B20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225B20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225B20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F9B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>:</w:t>
      </w:r>
      <w:r w:rsidR="00657FEE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42F9B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225B20">
        <w:rPr>
          <w:rFonts w:ascii="Times New Roman" w:hAnsi="Times New Roman" w:cs="Times New Roman"/>
          <w:sz w:val="28"/>
        </w:rPr>
        <w:t xml:space="preserve"> </w:t>
      </w:r>
      <w:r w:rsidR="00E42F9B">
        <w:rPr>
          <w:rFonts w:ascii="Times New Roman" w:hAnsi="Times New Roman" w:cs="Times New Roman"/>
          <w:sz w:val="28"/>
          <w:szCs w:val="28"/>
        </w:rPr>
        <w:t>–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42F9B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="00E42F9B" w:rsidRPr="00AD4176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>
        <w:rPr>
          <w:rFonts w:ascii="Times New Roman" w:hAnsi="Times New Roman" w:cs="Times New Roman"/>
          <w:sz w:val="28"/>
          <w:szCs w:val="28"/>
        </w:rPr>
        <w:t>главный архитектор администрации</w:t>
      </w:r>
      <w:r w:rsidR="00E42F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AD4176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AD417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42F9B">
        <w:rPr>
          <w:rFonts w:ascii="Times New Roman" w:hAnsi="Times New Roman" w:cs="Times New Roman"/>
          <w:sz w:val="28"/>
          <w:szCs w:val="28"/>
        </w:rPr>
        <w:t>;</w:t>
      </w:r>
    </w:p>
    <w:p w:rsidR="004C2F2C" w:rsidRPr="00225B20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225B20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225B20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42F9B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>
        <w:rPr>
          <w:rFonts w:ascii="Times New Roman" w:hAnsi="Times New Roman" w:cs="Times New Roman"/>
          <w:sz w:val="28"/>
        </w:rPr>
        <w:t>н</w:t>
      </w:r>
      <w:r w:rsidR="00E42F9B" w:rsidRPr="00AD4176">
        <w:rPr>
          <w:rFonts w:ascii="Times New Roman" w:hAnsi="Times New Roman" w:cs="Times New Roman"/>
          <w:sz w:val="28"/>
        </w:rPr>
        <w:t>ачальник отдела архитектуры и градостроительства</w:t>
      </w:r>
      <w:r w:rsidR="009752B4" w:rsidRPr="009752B4">
        <w:rPr>
          <w:rFonts w:ascii="Times New Roman" w:hAnsi="Times New Roman" w:cs="Times New Roman"/>
          <w:sz w:val="28"/>
        </w:rPr>
        <w:t xml:space="preserve"> </w:t>
      </w:r>
      <w:r w:rsidR="009752B4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E42F9B" w:rsidRPr="00AD4176">
        <w:rPr>
          <w:rFonts w:ascii="Times New Roman" w:hAnsi="Times New Roman" w:cs="Times New Roman"/>
          <w:sz w:val="28"/>
        </w:rPr>
        <w:t xml:space="preserve"> </w:t>
      </w:r>
      <w:r w:rsidR="00E42F9B" w:rsidRPr="00AD4176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>
        <w:rPr>
          <w:rFonts w:ascii="Times New Roman" w:hAnsi="Times New Roman" w:cs="Times New Roman"/>
          <w:sz w:val="28"/>
        </w:rPr>
        <w:t xml:space="preserve"> </w:t>
      </w:r>
      <w:r w:rsidR="00E42F9B" w:rsidRPr="00AD417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225B20">
        <w:rPr>
          <w:rFonts w:ascii="Times New Roman" w:hAnsi="Times New Roman" w:cs="Times New Roman"/>
          <w:sz w:val="28"/>
          <w:szCs w:val="28"/>
        </w:rPr>
        <w:t>.</w:t>
      </w:r>
    </w:p>
    <w:p w:rsidR="006E549C" w:rsidRPr="00225B20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b/>
          <w:sz w:val="28"/>
          <w:szCs w:val="28"/>
        </w:rPr>
        <w:t>:</w:t>
      </w:r>
    </w:p>
    <w:p w:rsidR="00630486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Владимирович</w:t>
      </w:r>
      <w:r w:rsidRPr="007B4765">
        <w:rPr>
          <w:rFonts w:ascii="Times New Roman" w:hAnsi="Times New Roman" w:cs="Times New Roman"/>
          <w:sz w:val="28"/>
          <w:szCs w:val="28"/>
        </w:rPr>
        <w:t xml:space="preserve"> - начальник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 г. Новоалександровска</w:t>
      </w:r>
      <w:r w:rsidRPr="007B4765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760" w:rsidRDefault="001701A1" w:rsidP="0039176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Лосев Вячеслав Алексеевич - </w:t>
      </w:r>
      <w:r w:rsidR="00391760" w:rsidRPr="007B476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91760">
        <w:rPr>
          <w:rFonts w:ascii="Times New Roman" w:hAnsi="Times New Roman" w:cs="Times New Roman"/>
          <w:sz w:val="28"/>
          <w:szCs w:val="28"/>
        </w:rPr>
        <w:t xml:space="preserve">Краснозоринского </w:t>
      </w:r>
      <w:r w:rsidR="00391760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="00391760" w:rsidRPr="007B4765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="00391760">
        <w:rPr>
          <w:rFonts w:ascii="Times New Roman" w:hAnsi="Times New Roman" w:cs="Times New Roman"/>
          <w:sz w:val="28"/>
          <w:szCs w:val="28"/>
        </w:rPr>
        <w:t>;</w:t>
      </w:r>
    </w:p>
    <w:p w:rsidR="00391760" w:rsidRDefault="00391760" w:rsidP="0039176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Ирина Викторовна -</w:t>
      </w:r>
      <w:r w:rsidRPr="00391760">
        <w:rPr>
          <w:rFonts w:ascii="Times New Roman" w:hAnsi="Times New Roman" w:cs="Times New Roman"/>
          <w:sz w:val="28"/>
          <w:szCs w:val="28"/>
        </w:rPr>
        <w:t xml:space="preserve"> </w:t>
      </w:r>
      <w:r w:rsidRPr="007B476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Pr="007B4765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3C0" w:rsidRPr="00225B20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225B2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225B20">
        <w:rPr>
          <w:rFonts w:ascii="Times New Roman" w:hAnsi="Times New Roman" w:cs="Times New Roman"/>
          <w:sz w:val="28"/>
          <w:szCs w:val="28"/>
        </w:rPr>
        <w:t>;</w:t>
      </w:r>
    </w:p>
    <w:p w:rsidR="00630486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Толмачева Наталья Владимировна - </w:t>
      </w:r>
      <w:r w:rsidRPr="0063048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заместитель начальника управления – начальник </w:t>
      </w:r>
      <w:proofErr w:type="gramStart"/>
      <w:r w:rsidRPr="00630486">
        <w:rPr>
          <w:rStyle w:val="ad"/>
          <w:rFonts w:ascii="Times New Roman" w:hAnsi="Times New Roman" w:cs="Times New Roman"/>
          <w:i w:val="0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 w:rsidRPr="0063048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Новоалександровского городского округа</w:t>
      </w:r>
      <w:r w:rsidRPr="001F52A3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630486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775" w:rsidRDefault="00A83775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225B20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225B20">
        <w:rPr>
          <w:rFonts w:ascii="Times New Roman" w:hAnsi="Times New Roman" w:cs="Times New Roman"/>
          <w:sz w:val="28"/>
        </w:rPr>
        <w:t>в</w:t>
      </w:r>
      <w:r w:rsidR="003D5BBF" w:rsidRPr="00225B20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9752B4" w:rsidRPr="00225B20">
        <w:rPr>
          <w:rFonts w:ascii="Times New Roman" w:hAnsi="Times New Roman" w:cs="Times New Roman"/>
          <w:sz w:val="28"/>
        </w:rPr>
        <w:t xml:space="preserve"> </w:t>
      </w:r>
      <w:r w:rsidR="003D5BBF" w:rsidRPr="00225B20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225B20">
        <w:rPr>
          <w:rFonts w:ascii="Times New Roman" w:hAnsi="Times New Roman" w:cs="Times New Roman"/>
          <w:sz w:val="28"/>
        </w:rPr>
        <w:t>.</w:t>
      </w: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91760">
        <w:rPr>
          <w:rFonts w:ascii="Times New Roman" w:hAnsi="Times New Roman" w:cs="Times New Roman"/>
          <w:sz w:val="28"/>
          <w:szCs w:val="28"/>
        </w:rPr>
        <w:t>8</w:t>
      </w:r>
      <w:r w:rsidRPr="00225B2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Комиссия</w:t>
      </w:r>
      <w:r w:rsidRPr="00225B20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225B20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225B2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225B20">
        <w:rPr>
          <w:rFonts w:ascii="Times New Roman" w:hAnsi="Times New Roman" w:cs="Times New Roman"/>
          <w:b/>
          <w:sz w:val="28"/>
          <w:szCs w:val="28"/>
        </w:rPr>
        <w:t>:</w:t>
      </w:r>
    </w:p>
    <w:p w:rsidR="000629B7" w:rsidRDefault="007313C0" w:rsidP="007466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1.</w:t>
      </w:r>
      <w:r w:rsidR="000629B7" w:rsidRPr="000629B7">
        <w:rPr>
          <w:rFonts w:ascii="Times New Roman" w:hAnsi="Times New Roman" w:cs="Times New Roman"/>
          <w:sz w:val="28"/>
          <w:szCs w:val="28"/>
        </w:rPr>
        <w:t xml:space="preserve"> </w:t>
      </w:r>
      <w:r w:rsidR="00746619">
        <w:rPr>
          <w:rFonts w:ascii="Times New Roman" w:hAnsi="Times New Roman" w:cs="Times New Roman"/>
          <w:sz w:val="28"/>
          <w:szCs w:val="28"/>
        </w:rPr>
        <w:t>Мороз Евгения Александровна;</w:t>
      </w:r>
    </w:p>
    <w:p w:rsidR="00746619" w:rsidRDefault="00746619" w:rsidP="007466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Петренко Дмитрий Юрьевич;</w:t>
      </w:r>
    </w:p>
    <w:p w:rsidR="00746619" w:rsidRPr="00225B20" w:rsidRDefault="00746619" w:rsidP="007466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Полупанов Дмитрий Николаевич.</w:t>
      </w:r>
    </w:p>
    <w:p w:rsidR="00577E66" w:rsidRPr="00225B20" w:rsidRDefault="00577E66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225B20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225B2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225B20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225B20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225B20">
        <w:rPr>
          <w:rFonts w:ascii="Times New Roman" w:hAnsi="Times New Roman" w:cs="Times New Roman"/>
          <w:sz w:val="28"/>
          <w:szCs w:val="28"/>
        </w:rPr>
        <w:t>.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225B20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225B20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9B7" w:rsidRPr="009C1812" w:rsidRDefault="000629B7" w:rsidP="0039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1.</w:t>
      </w:r>
      <w:r w:rsidR="00D47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1812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</w:t>
      </w:r>
      <w:r w:rsidR="00391760" w:rsidRPr="00391760">
        <w:rPr>
          <w:rFonts w:ascii="Times New Roman" w:hAnsi="Times New Roman" w:cs="Times New Roman"/>
          <w:sz w:val="28"/>
          <w:szCs w:val="28"/>
        </w:rPr>
        <w:t xml:space="preserve">Мороз Евгении Александровне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26:04:130203:841, площадью 500 </w:t>
      </w:r>
      <w:proofErr w:type="spellStart"/>
      <w:r w:rsidR="00391760" w:rsidRPr="003917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1760" w:rsidRPr="00391760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хутор Фельдмаршальский, ул. Ленина, земельный участок 120б, в части минимального отступа от восточной границы земельного участка до стен проектируемого объекта капитального строительства 0,68 метров.</w:t>
      </w:r>
    </w:p>
    <w:p w:rsidR="000629B7" w:rsidRPr="009C1812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1812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</w:t>
      </w:r>
      <w:r w:rsidR="00391760">
        <w:rPr>
          <w:rFonts w:ascii="Times New Roman" w:hAnsi="Times New Roman" w:cs="Times New Roman"/>
          <w:sz w:val="28"/>
          <w:szCs w:val="28"/>
        </w:rPr>
        <w:t>Петренко Дмитрию Юрьевичу</w:t>
      </w:r>
      <w:r w:rsidR="00391760" w:rsidRPr="009C1812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</w:t>
      </w:r>
      <w:r w:rsidR="00391760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391760" w:rsidRPr="009C1812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="00391760" w:rsidRPr="001A418E">
        <w:rPr>
          <w:rFonts w:ascii="Times New Roman" w:hAnsi="Times New Roman" w:cs="Times New Roman"/>
          <w:sz w:val="28"/>
          <w:szCs w:val="28"/>
        </w:rPr>
        <w:t xml:space="preserve">26:04:171008:22, площадью 900 </w:t>
      </w:r>
      <w:proofErr w:type="spellStart"/>
      <w:r w:rsidR="00391760" w:rsidRPr="001A41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1760" w:rsidRPr="009C1812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="00391760" w:rsidRPr="001A418E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Железнодорожная, 87 а, в части минимального отступа от юго-восточной границы земельного участка до стен проектируемого объекта капитального строительства 0,4 метров</w:t>
      </w:r>
      <w:r w:rsidRPr="009C1812">
        <w:rPr>
          <w:rFonts w:ascii="Times New Roman" w:hAnsi="Times New Roman" w:cs="Times New Roman"/>
          <w:sz w:val="28"/>
          <w:szCs w:val="28"/>
        </w:rPr>
        <w:t>.</w:t>
      </w:r>
    </w:p>
    <w:p w:rsidR="000629B7" w:rsidRPr="009C1812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90C86">
        <w:rPr>
          <w:rFonts w:ascii="Times New Roman" w:hAnsi="Times New Roman" w:cs="Times New Roman"/>
          <w:sz w:val="28"/>
          <w:szCs w:val="28"/>
        </w:rPr>
        <w:t>П</w:t>
      </w:r>
      <w:r w:rsidRPr="009C1812">
        <w:rPr>
          <w:rFonts w:ascii="Times New Roman" w:hAnsi="Times New Roman" w:cs="Times New Roman"/>
          <w:sz w:val="28"/>
          <w:szCs w:val="28"/>
        </w:rPr>
        <w:t>редоставлени</w:t>
      </w:r>
      <w:r w:rsidR="00A90C86"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</w:t>
      </w:r>
      <w:r w:rsidR="00391760">
        <w:rPr>
          <w:rFonts w:ascii="Times New Roman" w:hAnsi="Times New Roman" w:cs="Times New Roman"/>
          <w:sz w:val="28"/>
          <w:szCs w:val="28"/>
        </w:rPr>
        <w:t xml:space="preserve">Полупанову Дмитрию Николаевичу </w:t>
      </w:r>
      <w:r w:rsidR="00391760" w:rsidRPr="009C1812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391760" w:rsidRPr="003800B4">
        <w:rPr>
          <w:rFonts w:ascii="Times New Roman" w:hAnsi="Times New Roman" w:cs="Times New Roman"/>
          <w:sz w:val="28"/>
          <w:szCs w:val="28"/>
        </w:rPr>
        <w:t xml:space="preserve">26:04:150201:1581, площадью 126 </w:t>
      </w:r>
      <w:proofErr w:type="spellStart"/>
      <w:r w:rsidR="00391760" w:rsidRPr="003800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1760" w:rsidRPr="003800B4">
        <w:rPr>
          <w:rFonts w:ascii="Times New Roman" w:hAnsi="Times New Roman" w:cs="Times New Roman"/>
          <w:sz w:val="28"/>
          <w:szCs w:val="28"/>
        </w:rPr>
        <w:t>.</w:t>
      </w:r>
      <w:r w:rsidR="00391760" w:rsidRPr="009C1812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391760" w:rsidRPr="003800B4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городской округ, поселок Краснозоринский, улица Чапаева, 10 а, в части минимального отступа от юго-западной границы земельного участка до стен проектируемого объекта капитального строительства 0,045 метров</w:t>
      </w:r>
      <w:r w:rsidRPr="009C1812">
        <w:rPr>
          <w:rFonts w:ascii="Times New Roman" w:hAnsi="Times New Roman" w:cs="Times New Roman"/>
          <w:sz w:val="28"/>
          <w:szCs w:val="28"/>
        </w:rPr>
        <w:t>.</w:t>
      </w:r>
    </w:p>
    <w:p w:rsidR="006829E6" w:rsidRPr="00225B20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A90C86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5B20">
        <w:rPr>
          <w:rFonts w:ascii="Times New Roman" w:hAnsi="Times New Roman" w:cs="Times New Roman"/>
          <w:sz w:val="28"/>
          <w:szCs w:val="28"/>
        </w:rPr>
        <w:t xml:space="preserve">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5B20">
        <w:rPr>
          <w:rFonts w:ascii="Times New Roman" w:hAnsi="Times New Roman" w:cs="Times New Roman"/>
          <w:sz w:val="28"/>
          <w:szCs w:val="28"/>
        </w:rPr>
        <w:t xml:space="preserve">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225B20" w:rsidRDefault="00D97443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5B20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225B20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225B20">
        <w:rPr>
          <w:rFonts w:ascii="Times New Roman" w:hAnsi="Times New Roman" w:cs="Times New Roman"/>
          <w:sz w:val="28"/>
          <w:szCs w:val="28"/>
        </w:rPr>
        <w:t>:</w:t>
      </w:r>
    </w:p>
    <w:p w:rsidR="00A90C86" w:rsidRPr="009C1812" w:rsidRDefault="00391760" w:rsidP="0039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Евгени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3954" w:rsidRPr="00225B20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225B20">
        <w:rPr>
          <w:rFonts w:ascii="Times New Roman" w:hAnsi="Times New Roman" w:cs="Times New Roman"/>
          <w:sz w:val="28"/>
          <w:szCs w:val="28"/>
        </w:rPr>
        <w:t>обратил</w:t>
      </w:r>
      <w:r w:rsidR="00C24FB2">
        <w:rPr>
          <w:rFonts w:ascii="Times New Roman" w:hAnsi="Times New Roman" w:cs="Times New Roman"/>
          <w:sz w:val="28"/>
          <w:szCs w:val="28"/>
        </w:rPr>
        <w:t>а</w:t>
      </w:r>
      <w:r w:rsidR="00D97443" w:rsidRPr="00225B20">
        <w:rPr>
          <w:rFonts w:ascii="Times New Roman" w:hAnsi="Times New Roman" w:cs="Times New Roman"/>
          <w:sz w:val="28"/>
          <w:szCs w:val="28"/>
        </w:rPr>
        <w:t>с</w:t>
      </w:r>
      <w:r w:rsidR="00C24FB2">
        <w:rPr>
          <w:rFonts w:ascii="Times New Roman" w:hAnsi="Times New Roman" w:cs="Times New Roman"/>
          <w:sz w:val="28"/>
          <w:szCs w:val="28"/>
        </w:rPr>
        <w:t>ь</w:t>
      </w:r>
      <w:r w:rsidR="00D8480A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9C1812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1A418E">
        <w:rPr>
          <w:rFonts w:ascii="Times New Roman" w:hAnsi="Times New Roman" w:cs="Times New Roman"/>
          <w:sz w:val="28"/>
          <w:szCs w:val="28"/>
        </w:rPr>
        <w:t>26:0</w:t>
      </w:r>
      <w:r>
        <w:rPr>
          <w:rFonts w:ascii="Times New Roman" w:hAnsi="Times New Roman" w:cs="Times New Roman"/>
          <w:sz w:val="28"/>
          <w:szCs w:val="28"/>
        </w:rPr>
        <w:t xml:space="preserve">4:130203:841, площадью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Pr="001A418E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городской округ, хутор Фельдмаршальский, ул. Ленина, земельный участок 120б, в части минимального отступа от восточной границы земельного участка до стен проектируемого объекта капитального стр</w:t>
      </w:r>
      <w:r>
        <w:rPr>
          <w:rFonts w:ascii="Times New Roman" w:hAnsi="Times New Roman" w:cs="Times New Roman"/>
          <w:sz w:val="28"/>
          <w:szCs w:val="28"/>
        </w:rPr>
        <w:t>оительства 0,68 метров</w:t>
      </w:r>
      <w:r w:rsidR="00A90C86" w:rsidRPr="009C1812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25B20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391760">
        <w:rPr>
          <w:rFonts w:ascii="Times New Roman" w:hAnsi="Times New Roman" w:cs="Times New Roman"/>
          <w:sz w:val="28"/>
          <w:szCs w:val="28"/>
        </w:rPr>
        <w:t>Мороз Е.А</w:t>
      </w:r>
      <w:r w:rsidR="00C24FB2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225B20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2</w:t>
      </w:r>
      <w:r w:rsidR="00D8480A"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225B2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C050C">
        <w:rPr>
          <w:rFonts w:ascii="Times New Roman" w:hAnsi="Times New Roman" w:cs="Times New Roman"/>
          <w:sz w:val="28"/>
          <w:szCs w:val="28"/>
        </w:rPr>
        <w:t>выписки из ЕГРН</w:t>
      </w:r>
      <w:r w:rsidR="00D97443" w:rsidRPr="00225B20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6C050C">
        <w:rPr>
          <w:rFonts w:ascii="Times New Roman" w:hAnsi="Times New Roman" w:cs="Times New Roman"/>
          <w:sz w:val="28"/>
          <w:szCs w:val="28"/>
        </w:rPr>
        <w:t>16.06.2021 № КУВИ-002/2021-73084505</w:t>
      </w:r>
      <w:r w:rsidR="00D97443" w:rsidRPr="00225B20">
        <w:rPr>
          <w:rFonts w:ascii="Times New Roman" w:hAnsi="Times New Roman" w:cs="Times New Roman"/>
          <w:sz w:val="28"/>
          <w:szCs w:val="28"/>
        </w:rPr>
        <w:t>;</w:t>
      </w:r>
    </w:p>
    <w:p w:rsidR="00E17878" w:rsidRPr="00225B20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B123B5">
        <w:rPr>
          <w:rFonts w:ascii="Times New Roman" w:hAnsi="Times New Roman" w:cs="Times New Roman"/>
          <w:sz w:val="28"/>
          <w:szCs w:val="28"/>
        </w:rPr>
        <w:t>25.06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123B5">
        <w:rPr>
          <w:rFonts w:ascii="Times New Roman" w:hAnsi="Times New Roman" w:cs="Times New Roman"/>
          <w:sz w:val="28"/>
          <w:szCs w:val="28"/>
        </w:rPr>
        <w:t>18</w:t>
      </w:r>
      <w:r w:rsidR="006C050C">
        <w:rPr>
          <w:rFonts w:ascii="Times New Roman" w:hAnsi="Times New Roman" w:cs="Times New Roman"/>
          <w:sz w:val="28"/>
          <w:szCs w:val="28"/>
        </w:rPr>
        <w:t>29</w:t>
      </w:r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D8480A" w:rsidRPr="00225B20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4</w:t>
      </w:r>
      <w:r w:rsidR="00E17878"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225B20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225B20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25B20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2C205E" w:rsidRPr="00953E6E">
        <w:rPr>
          <w:rFonts w:ascii="Times New Roman" w:hAnsi="Times New Roman" w:cs="Times New Roman"/>
          <w:sz w:val="28"/>
          <w:szCs w:val="28"/>
        </w:rPr>
        <w:t>по средствам почтовой связи:</w:t>
      </w:r>
    </w:p>
    <w:p w:rsidR="00B123B5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6C050C">
        <w:rPr>
          <w:rFonts w:ascii="Times New Roman" w:hAnsi="Times New Roman" w:cs="Times New Roman"/>
          <w:sz w:val="28"/>
          <w:szCs w:val="28"/>
        </w:rPr>
        <w:t>1735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B123B5">
        <w:rPr>
          <w:rFonts w:ascii="Times New Roman" w:hAnsi="Times New Roman" w:cs="Times New Roman"/>
          <w:sz w:val="28"/>
          <w:szCs w:val="28"/>
        </w:rPr>
        <w:t>1</w:t>
      </w:r>
      <w:r w:rsidR="006C050C">
        <w:rPr>
          <w:rFonts w:ascii="Times New Roman" w:hAnsi="Times New Roman" w:cs="Times New Roman"/>
          <w:sz w:val="28"/>
          <w:szCs w:val="28"/>
        </w:rPr>
        <w:t>7</w:t>
      </w:r>
      <w:r w:rsidR="00B123B5">
        <w:rPr>
          <w:rFonts w:ascii="Times New Roman" w:hAnsi="Times New Roman" w:cs="Times New Roman"/>
          <w:sz w:val="28"/>
          <w:szCs w:val="28"/>
        </w:rPr>
        <w:t>.06</w:t>
      </w:r>
      <w:r w:rsidR="00F46C25" w:rsidRPr="00225B20">
        <w:rPr>
          <w:rFonts w:ascii="Times New Roman" w:hAnsi="Times New Roman" w:cs="Times New Roman"/>
          <w:sz w:val="28"/>
          <w:szCs w:val="28"/>
        </w:rPr>
        <w:t>.2021</w:t>
      </w:r>
      <w:r w:rsidRPr="00225B20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9C1DD2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12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6C05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30203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C05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840.</w:t>
      </w:r>
    </w:p>
    <w:p w:rsidR="00D8480A" w:rsidRPr="00225B20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225B20">
        <w:rPr>
          <w:rFonts w:ascii="Times New Roman" w:hAnsi="Times New Roman" w:cs="Times New Roman"/>
          <w:sz w:val="28"/>
          <w:szCs w:val="28"/>
        </w:rPr>
        <w:t>,</w:t>
      </w:r>
      <w:r w:rsidRPr="00225B20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225B20">
        <w:rPr>
          <w:rFonts w:ascii="Times New Roman" w:hAnsi="Times New Roman" w:cs="Times New Roman"/>
          <w:sz w:val="28"/>
          <w:szCs w:val="28"/>
        </w:rPr>
        <w:t>,</w:t>
      </w:r>
      <w:r w:rsidRPr="00225B20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D8480A" w:rsidRPr="00225B20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D8480A" w:rsidRPr="00225B20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225B20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r w:rsidR="00B123B5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123B5" w:rsidRPr="009C1812" w:rsidRDefault="00D8480A" w:rsidP="0056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225B2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C050C">
        <w:rPr>
          <w:rFonts w:ascii="Times New Roman" w:hAnsi="Times New Roman" w:cs="Times New Roman"/>
          <w:sz w:val="28"/>
          <w:szCs w:val="28"/>
        </w:rPr>
        <w:t>Мороз Евгении Александровне</w:t>
      </w:r>
      <w:r w:rsidR="006C050C" w:rsidRPr="009C1812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6C050C">
        <w:rPr>
          <w:rFonts w:ascii="Times New Roman" w:hAnsi="Times New Roman" w:cs="Times New Roman"/>
          <w:sz w:val="28"/>
          <w:szCs w:val="28"/>
        </w:rPr>
        <w:t>е</w:t>
      </w:r>
      <w:r w:rsidR="006C050C"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C050C" w:rsidRPr="001A418E">
        <w:rPr>
          <w:rFonts w:ascii="Times New Roman" w:hAnsi="Times New Roman" w:cs="Times New Roman"/>
          <w:sz w:val="28"/>
          <w:szCs w:val="28"/>
        </w:rPr>
        <w:t>26:0</w:t>
      </w:r>
      <w:r w:rsidR="006C050C">
        <w:rPr>
          <w:rFonts w:ascii="Times New Roman" w:hAnsi="Times New Roman" w:cs="Times New Roman"/>
          <w:sz w:val="28"/>
          <w:szCs w:val="28"/>
        </w:rPr>
        <w:t xml:space="preserve">4:130203:841, площадью 500 </w:t>
      </w:r>
      <w:proofErr w:type="spellStart"/>
      <w:r w:rsidR="006C05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050C" w:rsidRPr="009C1812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="006C050C" w:rsidRPr="001A418E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городской округ, хутор Фельдмаршальский, ул. Ленина, земельный участок 120б, в части минимального отступа от восточной границы земельного участка до стен проектируемого объекта капитального стр</w:t>
      </w:r>
      <w:r w:rsidR="006C050C">
        <w:rPr>
          <w:rFonts w:ascii="Times New Roman" w:hAnsi="Times New Roman" w:cs="Times New Roman"/>
          <w:sz w:val="28"/>
          <w:szCs w:val="28"/>
        </w:rPr>
        <w:t>оительства 0,68 метров</w:t>
      </w:r>
      <w:r w:rsidR="006C050C" w:rsidRPr="009C1812">
        <w:rPr>
          <w:rFonts w:ascii="Times New Roman" w:hAnsi="Times New Roman" w:cs="Times New Roman"/>
          <w:sz w:val="28"/>
          <w:szCs w:val="28"/>
        </w:rPr>
        <w:t>.</w:t>
      </w:r>
    </w:p>
    <w:p w:rsidR="001C78C0" w:rsidRPr="00225B20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561A" w:rsidRPr="00953E6E" w:rsidRDefault="00C7561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953E6E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 w:rsidRPr="00953E6E">
        <w:rPr>
          <w:rFonts w:ascii="Times New Roman" w:hAnsi="Times New Roman" w:cs="Times New Roman"/>
          <w:sz w:val="28"/>
          <w:szCs w:val="28"/>
        </w:rPr>
        <w:t>комиссии</w:t>
      </w:r>
      <w:r w:rsidRPr="00953E6E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 w:rsidRPr="00953E6E">
        <w:rPr>
          <w:rFonts w:ascii="Times New Roman" w:hAnsi="Times New Roman" w:cs="Times New Roman"/>
          <w:sz w:val="28"/>
          <w:szCs w:val="28"/>
        </w:rPr>
        <w:t>:</w:t>
      </w:r>
    </w:p>
    <w:p w:rsidR="00953E6E" w:rsidRDefault="006C050C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Дмитри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953E6E" w:rsidRPr="00225B20">
        <w:rPr>
          <w:rFonts w:ascii="Times New Roman" w:hAnsi="Times New Roman" w:cs="Times New Roman"/>
          <w:sz w:val="28"/>
          <w:szCs w:val="28"/>
        </w:rPr>
        <w:t>, обратилс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3E6E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9C1812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Pr="009C1812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Pr="001A418E">
        <w:rPr>
          <w:rFonts w:ascii="Times New Roman" w:hAnsi="Times New Roman" w:cs="Times New Roman"/>
          <w:sz w:val="28"/>
          <w:szCs w:val="28"/>
        </w:rPr>
        <w:t xml:space="preserve">26:04:171008:22, площадью 900 </w:t>
      </w:r>
      <w:proofErr w:type="spellStart"/>
      <w:r w:rsidRPr="001A41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Pr="001A418E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Железнодорожная, 87 а, в части минимального отступа от юго-восточной границы земельного участка до стен проектируемого объекта капитального строительства 0,4 метров.</w:t>
      </w:r>
    </w:p>
    <w:p w:rsidR="00953E6E" w:rsidRPr="00225B20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6C050C">
        <w:rPr>
          <w:rFonts w:ascii="Times New Roman" w:hAnsi="Times New Roman" w:cs="Times New Roman"/>
          <w:sz w:val="28"/>
          <w:szCs w:val="28"/>
        </w:rPr>
        <w:t>Петренко Д.Ю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53E6E" w:rsidRDefault="001F524E" w:rsidP="006F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24E">
        <w:rPr>
          <w:rFonts w:ascii="Times New Roman" w:hAnsi="Times New Roman" w:cs="Times New Roman"/>
          <w:sz w:val="28"/>
          <w:szCs w:val="28"/>
        </w:rPr>
        <w:t xml:space="preserve">. </w:t>
      </w:r>
      <w:r w:rsidR="006F6035" w:rsidRPr="00225B2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F6035">
        <w:rPr>
          <w:rFonts w:ascii="Times New Roman" w:hAnsi="Times New Roman" w:cs="Times New Roman"/>
          <w:sz w:val="28"/>
          <w:szCs w:val="28"/>
        </w:rPr>
        <w:t>выписки из ЕГРН</w:t>
      </w:r>
      <w:r w:rsidR="006F6035" w:rsidRPr="00225B20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6C050C">
        <w:rPr>
          <w:rFonts w:ascii="Times New Roman" w:hAnsi="Times New Roman" w:cs="Times New Roman"/>
          <w:sz w:val="28"/>
          <w:szCs w:val="28"/>
        </w:rPr>
        <w:t>22.07.2020</w:t>
      </w:r>
      <w:r w:rsidR="00953E6E" w:rsidRPr="00225B20">
        <w:rPr>
          <w:rFonts w:ascii="Times New Roman" w:hAnsi="Times New Roman" w:cs="Times New Roman"/>
          <w:sz w:val="28"/>
          <w:szCs w:val="28"/>
        </w:rPr>
        <w:t>;</w:t>
      </w:r>
    </w:p>
    <w:p w:rsidR="00953E6E" w:rsidRPr="00225B20" w:rsidRDefault="006F6035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3E6E" w:rsidRPr="00225B20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25.06.</w:t>
      </w:r>
      <w:r w:rsidR="00953E6E" w:rsidRPr="00225B20">
        <w:rPr>
          <w:rFonts w:ascii="Times New Roman" w:hAnsi="Times New Roman" w:cs="Times New Roman"/>
          <w:sz w:val="28"/>
          <w:szCs w:val="28"/>
        </w:rPr>
        <w:t xml:space="preserve">2021 № </w:t>
      </w:r>
      <w:r w:rsidR="00953E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83</w:t>
      </w:r>
      <w:r w:rsidR="006C050C">
        <w:rPr>
          <w:rFonts w:ascii="Times New Roman" w:hAnsi="Times New Roman" w:cs="Times New Roman"/>
          <w:sz w:val="28"/>
          <w:szCs w:val="28"/>
        </w:rPr>
        <w:t>0</w:t>
      </w:r>
      <w:r w:rsidR="00953E6E" w:rsidRPr="00225B20">
        <w:rPr>
          <w:rFonts w:ascii="Times New Roman" w:hAnsi="Times New Roman" w:cs="Times New Roman"/>
          <w:sz w:val="28"/>
          <w:szCs w:val="28"/>
        </w:rPr>
        <w:t>;</w:t>
      </w:r>
    </w:p>
    <w:p w:rsidR="00953E6E" w:rsidRPr="00225B20" w:rsidRDefault="006F6035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E6E"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C050C" w:rsidRDefault="006C050C" w:rsidP="006C0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7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ем, является Министерство имущественных отношений Ставропольского края. Письмо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18.06.2021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направлено почтой и по СЭД «ДЕЛО».</w:t>
      </w:r>
    </w:p>
    <w:p w:rsidR="006C050C" w:rsidRDefault="006C050C" w:rsidP="006C0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3363F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3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имущественных отношений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заявлений, возражений, ходатайств по вопросу, вынесенному на повестку дня, не поступало.</w:t>
      </w:r>
    </w:p>
    <w:p w:rsidR="00953E6E" w:rsidRPr="00225B20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225B20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225B20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53E6E" w:rsidRPr="00225B20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53E6E" w:rsidRPr="00225B20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6C050C" w:rsidRDefault="00953E6E" w:rsidP="006C0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6C050C">
        <w:rPr>
          <w:rFonts w:ascii="Times New Roman" w:hAnsi="Times New Roman" w:cs="Times New Roman"/>
          <w:sz w:val="28"/>
          <w:szCs w:val="28"/>
        </w:rPr>
        <w:t>Петренко Дмитрию Юрьевичу</w:t>
      </w:r>
      <w:r w:rsidR="006C050C" w:rsidRPr="009C1812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6C050C">
        <w:rPr>
          <w:rFonts w:ascii="Times New Roman" w:hAnsi="Times New Roman" w:cs="Times New Roman"/>
          <w:sz w:val="28"/>
          <w:szCs w:val="28"/>
        </w:rPr>
        <w:t>е</w:t>
      </w:r>
      <w:r w:rsidR="006C050C"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</w:t>
      </w:r>
      <w:r w:rsidR="006C050C" w:rsidRPr="009C1812">
        <w:rPr>
          <w:rFonts w:ascii="Times New Roman" w:hAnsi="Times New Roman" w:cs="Times New Roman"/>
          <w:sz w:val="28"/>
          <w:szCs w:val="28"/>
        </w:rPr>
        <w:lastRenderedPageBreak/>
        <w:t>реконструкции объе</w:t>
      </w:r>
      <w:r w:rsidR="006C050C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6C050C" w:rsidRPr="009C1812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="006C050C" w:rsidRPr="001A418E">
        <w:rPr>
          <w:rFonts w:ascii="Times New Roman" w:hAnsi="Times New Roman" w:cs="Times New Roman"/>
          <w:sz w:val="28"/>
          <w:szCs w:val="28"/>
        </w:rPr>
        <w:t xml:space="preserve">26:04:171008:22, площадью 900 </w:t>
      </w:r>
      <w:proofErr w:type="spellStart"/>
      <w:r w:rsidR="006C050C" w:rsidRPr="001A41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050C" w:rsidRPr="009C1812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="006C050C" w:rsidRPr="001A418E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Железнодорожная, 87 а, в части минимального отступа от юго-восточной границы земельного участка до стен проектируемого объекта капитального строительства 0,4 метров.</w:t>
      </w:r>
    </w:p>
    <w:p w:rsidR="00B60870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870" w:rsidRPr="00953E6E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3E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3E6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CD44DD" w:rsidRDefault="00CD44DD" w:rsidP="00CD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DD">
        <w:rPr>
          <w:rFonts w:ascii="Times New Roman" w:hAnsi="Times New Roman" w:cs="Times New Roman"/>
          <w:sz w:val="28"/>
          <w:szCs w:val="28"/>
        </w:rPr>
        <w:t>Полупанов Дмитри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44DD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B60870" w:rsidRPr="00225B20">
        <w:rPr>
          <w:rFonts w:ascii="Times New Roman" w:hAnsi="Times New Roman" w:cs="Times New Roman"/>
          <w:sz w:val="28"/>
          <w:szCs w:val="28"/>
        </w:rPr>
        <w:t>, обратилс</w:t>
      </w:r>
      <w:r w:rsidR="00B60870">
        <w:rPr>
          <w:rFonts w:ascii="Times New Roman" w:hAnsi="Times New Roman" w:cs="Times New Roman"/>
          <w:sz w:val="28"/>
          <w:szCs w:val="28"/>
        </w:rPr>
        <w:t>я</w:t>
      </w:r>
      <w:r w:rsidR="00B60870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9C1812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3800B4">
        <w:rPr>
          <w:rFonts w:ascii="Times New Roman" w:hAnsi="Times New Roman" w:cs="Times New Roman"/>
          <w:sz w:val="28"/>
          <w:szCs w:val="28"/>
        </w:rPr>
        <w:t xml:space="preserve">26:04:150201:1581, площадью 126 </w:t>
      </w:r>
      <w:proofErr w:type="spellStart"/>
      <w:r w:rsidRPr="003800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800B4">
        <w:rPr>
          <w:rFonts w:ascii="Times New Roman" w:hAnsi="Times New Roman" w:cs="Times New Roman"/>
          <w:sz w:val="28"/>
          <w:szCs w:val="28"/>
        </w:rPr>
        <w:t>.</w:t>
      </w:r>
      <w:r w:rsidRPr="009C1812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Pr="003800B4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городской округ, поселок Краснозоринский, улица Чапаева, 10 а, в части минимального отступа от юго-западной границы земельного участка до стен проектируемого объекта капитального строительства 0,045 метров.</w:t>
      </w:r>
    </w:p>
    <w:p w:rsidR="00B60870" w:rsidRPr="00225B20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 w:rsidR="00321BE0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CD44DD">
        <w:rPr>
          <w:rFonts w:ascii="Times New Roman" w:hAnsi="Times New Roman" w:cs="Times New Roman"/>
          <w:sz w:val="28"/>
          <w:szCs w:val="28"/>
        </w:rPr>
        <w:t>Полупанов Д.Н</w:t>
      </w:r>
      <w:r w:rsidR="00321BE0">
        <w:rPr>
          <w:rFonts w:ascii="Times New Roman" w:hAnsi="Times New Roman" w:cs="Times New Roman"/>
          <w:sz w:val="28"/>
          <w:szCs w:val="28"/>
        </w:rPr>
        <w:t>.;</w:t>
      </w:r>
    </w:p>
    <w:p w:rsidR="00B60870" w:rsidRPr="00225B20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1B4F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выписки из ЕГРН</w:t>
      </w:r>
      <w:r w:rsidR="00661B4F">
        <w:rPr>
          <w:rFonts w:ascii="Times New Roman" w:hAnsi="Times New Roman" w:cs="Times New Roman"/>
          <w:sz w:val="28"/>
          <w:szCs w:val="28"/>
        </w:rPr>
        <w:t xml:space="preserve"> </w:t>
      </w:r>
      <w:r w:rsidR="00B60870" w:rsidRPr="001F524E">
        <w:rPr>
          <w:rFonts w:ascii="Times New Roman" w:hAnsi="Times New Roman" w:cs="Times New Roman"/>
          <w:sz w:val="28"/>
          <w:szCs w:val="28"/>
        </w:rPr>
        <w:t>на земельный уч</w:t>
      </w:r>
      <w:r w:rsidR="00B60870">
        <w:rPr>
          <w:rFonts w:ascii="Times New Roman" w:hAnsi="Times New Roman" w:cs="Times New Roman"/>
          <w:sz w:val="28"/>
          <w:szCs w:val="28"/>
        </w:rPr>
        <w:t xml:space="preserve">асток от </w:t>
      </w:r>
      <w:r w:rsidR="00CD44DD">
        <w:rPr>
          <w:rFonts w:ascii="Times New Roman" w:hAnsi="Times New Roman" w:cs="Times New Roman"/>
          <w:sz w:val="28"/>
          <w:szCs w:val="28"/>
        </w:rPr>
        <w:t>23.11.2020</w:t>
      </w:r>
      <w:r w:rsidR="00B60870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5B20" w:rsidRDefault="00CD44DD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0870" w:rsidRPr="00225B20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321BE0">
        <w:rPr>
          <w:rFonts w:ascii="Times New Roman" w:hAnsi="Times New Roman" w:cs="Times New Roman"/>
          <w:sz w:val="28"/>
          <w:szCs w:val="28"/>
        </w:rPr>
        <w:t>25.06</w:t>
      </w:r>
      <w:r w:rsidR="00B60870"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60870">
        <w:rPr>
          <w:rFonts w:ascii="Times New Roman" w:hAnsi="Times New Roman" w:cs="Times New Roman"/>
          <w:sz w:val="28"/>
          <w:szCs w:val="28"/>
        </w:rPr>
        <w:t>1</w:t>
      </w:r>
      <w:r w:rsidR="00321BE0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0870" w:rsidRPr="00225B20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5B20" w:rsidRDefault="00CD44DD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0870"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CD44DD" w:rsidRDefault="00CD44DD" w:rsidP="00CD44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7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землепользователем является сам заявитель, иных смежных землепользователей, которых необходимо уведомить в порядке статьи 39 Градостроительного кодекса Российской Федерации, не имеется.</w:t>
      </w:r>
    </w:p>
    <w:p w:rsidR="00B60870" w:rsidRPr="00225B20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B60870" w:rsidRPr="00225B20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225B20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225B2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B60870" w:rsidRPr="00225B2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0870" w:rsidRPr="00225B2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C2B96" w:rsidRDefault="00B60870" w:rsidP="00FC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FC2B96">
        <w:rPr>
          <w:rFonts w:ascii="Times New Roman" w:hAnsi="Times New Roman" w:cs="Times New Roman"/>
          <w:sz w:val="28"/>
          <w:szCs w:val="28"/>
        </w:rPr>
        <w:t xml:space="preserve">Полупанову Дмитрию Николаевичу </w:t>
      </w:r>
      <w:r w:rsidR="00FC2B96" w:rsidRPr="009C1812">
        <w:rPr>
          <w:rFonts w:ascii="Times New Roman" w:hAnsi="Times New Roman" w:cs="Times New Roman"/>
          <w:sz w:val="28"/>
          <w:szCs w:val="28"/>
        </w:rPr>
        <w:t>разрешени</w:t>
      </w:r>
      <w:r w:rsidR="00FC2B96">
        <w:rPr>
          <w:rFonts w:ascii="Times New Roman" w:hAnsi="Times New Roman" w:cs="Times New Roman"/>
          <w:sz w:val="28"/>
          <w:szCs w:val="28"/>
        </w:rPr>
        <w:t>е</w:t>
      </w:r>
      <w:r w:rsidR="00FC2B96"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C2B96" w:rsidRPr="003800B4">
        <w:rPr>
          <w:rFonts w:ascii="Times New Roman" w:hAnsi="Times New Roman" w:cs="Times New Roman"/>
          <w:sz w:val="28"/>
          <w:szCs w:val="28"/>
        </w:rPr>
        <w:t xml:space="preserve">26:04:150201:1581, площадью 126 </w:t>
      </w:r>
      <w:proofErr w:type="spellStart"/>
      <w:r w:rsidR="00FC2B96" w:rsidRPr="003800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C2B96" w:rsidRPr="003800B4">
        <w:rPr>
          <w:rFonts w:ascii="Times New Roman" w:hAnsi="Times New Roman" w:cs="Times New Roman"/>
          <w:sz w:val="28"/>
          <w:szCs w:val="28"/>
        </w:rPr>
        <w:t>.</w:t>
      </w:r>
      <w:r w:rsidR="00FC2B96" w:rsidRPr="009C1812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FC2B96" w:rsidRPr="003800B4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городской округ, поселок Краснозоринский, улица Чапаева, 10 а, в части минимального отступа от юго-западной границы земельного участка до стен проектируемого объекта капитального строительства 0,045 метров</w:t>
      </w:r>
      <w:proofErr w:type="gramStart"/>
      <w:r w:rsidR="00FC2B96" w:rsidRPr="003800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3775" w:rsidRPr="00225B20" w:rsidRDefault="00A83775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заседания: </w:t>
      </w:r>
    </w:p>
    <w:p w:rsidR="004C2F2C" w:rsidRPr="00225B20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225B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225B20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225B20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225B20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225B20" w:rsidTr="00A774E7">
        <w:tc>
          <w:tcPr>
            <w:tcW w:w="6771" w:type="dxa"/>
          </w:tcPr>
          <w:p w:rsidR="00D13138" w:rsidRPr="00225B20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225B20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225B20" w:rsidRDefault="00E93A72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22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5B20" w:rsidRDefault="00E93A72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И.Ю. Черепухин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225B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5B20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225B20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225B20" w:rsidTr="00A774E7">
        <w:tc>
          <w:tcPr>
            <w:tcW w:w="6771" w:type="dxa"/>
          </w:tcPr>
          <w:p w:rsidR="00E93A72" w:rsidRPr="00225B20" w:rsidRDefault="00E93A72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E93A72" w:rsidRPr="00225B20" w:rsidRDefault="00E93A72" w:rsidP="00137B3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225B20" w:rsidTr="00566C57">
        <w:trPr>
          <w:trHeight w:val="389"/>
        </w:trPr>
        <w:tc>
          <w:tcPr>
            <w:tcW w:w="6771" w:type="dxa"/>
          </w:tcPr>
          <w:p w:rsidR="00E93A72" w:rsidRPr="00225B20" w:rsidRDefault="00E93A72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99" w:type="dxa"/>
          </w:tcPr>
          <w:p w:rsidR="00E93A72" w:rsidRPr="00225B20" w:rsidRDefault="00E93A72" w:rsidP="0051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E93A72" w:rsidRPr="00225B20" w:rsidTr="00566C57">
        <w:trPr>
          <w:trHeight w:val="281"/>
        </w:trPr>
        <w:tc>
          <w:tcPr>
            <w:tcW w:w="6771" w:type="dxa"/>
          </w:tcPr>
          <w:p w:rsidR="00E93A72" w:rsidRPr="00225B20" w:rsidRDefault="00E93A72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225B20" w:rsidRDefault="00A83775" w:rsidP="00057F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В.А. Лосев</w:t>
            </w:r>
          </w:p>
        </w:tc>
      </w:tr>
      <w:tr w:rsidR="00E93A72" w:rsidRPr="00225B20" w:rsidTr="00A774E7">
        <w:tc>
          <w:tcPr>
            <w:tcW w:w="6771" w:type="dxa"/>
          </w:tcPr>
          <w:p w:rsidR="00E93A72" w:rsidRPr="00225B20" w:rsidRDefault="00E93A72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225B20" w:rsidRDefault="00A83775" w:rsidP="007C7E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И.В. Степанова</w:t>
            </w:r>
          </w:p>
        </w:tc>
      </w:tr>
      <w:tr w:rsidR="00A83775" w:rsidRPr="00225B20" w:rsidTr="00A774E7">
        <w:tc>
          <w:tcPr>
            <w:tcW w:w="6771" w:type="dxa"/>
          </w:tcPr>
          <w:p w:rsidR="00A83775" w:rsidRPr="00225B20" w:rsidRDefault="00A83775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83775" w:rsidRPr="00225B20" w:rsidRDefault="00A83775" w:rsidP="00704E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A83775" w:rsidRPr="000670A8" w:rsidTr="00A774E7">
        <w:tc>
          <w:tcPr>
            <w:tcW w:w="6771" w:type="dxa"/>
          </w:tcPr>
          <w:p w:rsidR="00A83775" w:rsidRPr="00225B20" w:rsidRDefault="00A83775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83775" w:rsidRPr="00225B20" w:rsidRDefault="00A83775" w:rsidP="00704E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A83775">
      <w:headerReference w:type="default" r:id="rId9"/>
      <w:pgSz w:w="11906" w:h="16838"/>
      <w:pgMar w:top="1418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9B" w:rsidRDefault="00DE269B">
      <w:pPr>
        <w:spacing w:after="0" w:line="240" w:lineRule="auto"/>
      </w:pPr>
      <w:r>
        <w:separator/>
      </w:r>
    </w:p>
  </w:endnote>
  <w:endnote w:type="continuationSeparator" w:id="0">
    <w:p w:rsidR="00DE269B" w:rsidRDefault="00D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9B" w:rsidRDefault="00DE269B">
      <w:pPr>
        <w:spacing w:after="0" w:line="240" w:lineRule="auto"/>
      </w:pPr>
      <w:r>
        <w:separator/>
      </w:r>
    </w:p>
  </w:footnote>
  <w:footnote w:type="continuationSeparator" w:id="0">
    <w:p w:rsidR="00DE269B" w:rsidRDefault="00D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14468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566C57">
          <w:rPr>
            <w:rFonts w:ascii="Times New Roman" w:hAnsi="Times New Roman" w:cs="Times New Roman"/>
            <w:noProof/>
          </w:rPr>
          <w:t>5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5E70"/>
    <w:rsid w:val="00056B29"/>
    <w:rsid w:val="000629B7"/>
    <w:rsid w:val="0006370F"/>
    <w:rsid w:val="000656D1"/>
    <w:rsid w:val="00066618"/>
    <w:rsid w:val="00066E48"/>
    <w:rsid w:val="000670A8"/>
    <w:rsid w:val="00072CBE"/>
    <w:rsid w:val="00077186"/>
    <w:rsid w:val="00086561"/>
    <w:rsid w:val="00087A62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01A1"/>
    <w:rsid w:val="00170FF7"/>
    <w:rsid w:val="00176552"/>
    <w:rsid w:val="00183288"/>
    <w:rsid w:val="001840E9"/>
    <w:rsid w:val="0018457B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527C"/>
    <w:rsid w:val="0034163D"/>
    <w:rsid w:val="003432E4"/>
    <w:rsid w:val="00344172"/>
    <w:rsid w:val="00347E41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1760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6C57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DD0"/>
    <w:rsid w:val="00657FEE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50C"/>
    <w:rsid w:val="006C0D80"/>
    <w:rsid w:val="006C0DA4"/>
    <w:rsid w:val="006C429A"/>
    <w:rsid w:val="006D0103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46619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3775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ECB"/>
    <w:rsid w:val="00B123B5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C3C"/>
    <w:rsid w:val="00B54D18"/>
    <w:rsid w:val="00B5546E"/>
    <w:rsid w:val="00B577B5"/>
    <w:rsid w:val="00B60870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CBE"/>
    <w:rsid w:val="00BB2EF0"/>
    <w:rsid w:val="00BB36BC"/>
    <w:rsid w:val="00BB43F2"/>
    <w:rsid w:val="00BB4877"/>
    <w:rsid w:val="00BB6D61"/>
    <w:rsid w:val="00BB6E32"/>
    <w:rsid w:val="00BE099D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3EB3"/>
    <w:rsid w:val="00CC57D2"/>
    <w:rsid w:val="00CC65F2"/>
    <w:rsid w:val="00CC7E47"/>
    <w:rsid w:val="00CD0EDE"/>
    <w:rsid w:val="00CD44DD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A0D48"/>
    <w:rsid w:val="00DB46E8"/>
    <w:rsid w:val="00DB6ACA"/>
    <w:rsid w:val="00DB7646"/>
    <w:rsid w:val="00DC03F2"/>
    <w:rsid w:val="00DD0014"/>
    <w:rsid w:val="00DD2347"/>
    <w:rsid w:val="00DD37A8"/>
    <w:rsid w:val="00DD6626"/>
    <w:rsid w:val="00DE269B"/>
    <w:rsid w:val="00DF0ECA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412A"/>
    <w:rsid w:val="00E42F9B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93A72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5F03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2B96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7AE3-1CE8-4B4A-90D1-845EBA32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6959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245</cp:revision>
  <cp:lastPrinted>2021-07-01T08:02:00Z</cp:lastPrinted>
  <dcterms:created xsi:type="dcterms:W3CDTF">2016-07-19T09:56:00Z</dcterms:created>
  <dcterms:modified xsi:type="dcterms:W3CDTF">2021-07-02T13:20:00Z</dcterms:modified>
</cp:coreProperties>
</file>